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1FBE270B" w:rsidR="002700C1" w:rsidRPr="003D5919" w:rsidRDefault="00BB77F9" w:rsidP="009E0836">
            <w:pPr>
              <w:jc w:val="center"/>
              <w:rPr>
                <w:szCs w:val="21"/>
              </w:rPr>
            </w:pPr>
            <w:r>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7FB1E4BE"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056128">
        <w:rPr>
          <w:rFonts w:hint="eastAsia"/>
        </w:rPr>
        <w:t>７年</w:t>
      </w:r>
      <w:r w:rsidR="00BB77F9">
        <w:rPr>
          <w:rFonts w:hint="eastAsia"/>
        </w:rPr>
        <w:t>１１</w:t>
      </w:r>
      <w:r w:rsidR="00143982">
        <w:rPr>
          <w:rFonts w:hint="eastAsia"/>
        </w:rPr>
        <w:t>月</w:t>
      </w:r>
      <w:r w:rsidR="00BB77F9">
        <w:rPr>
          <w:rFonts w:hint="eastAsia"/>
        </w:rPr>
        <w:t>５</w:t>
      </w:r>
      <w:r w:rsidR="00143982">
        <w:rPr>
          <w:rFonts w:hint="eastAsia"/>
        </w:rPr>
        <w:t>日</w:t>
      </w:r>
    </w:p>
    <w:p w14:paraId="263CC059" w14:textId="77777777" w:rsidR="00907147" w:rsidRPr="00524EE3" w:rsidRDefault="00907147" w:rsidP="00F03B73"/>
    <w:p w14:paraId="03ABDE0B" w14:textId="48C6D585"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BB77F9">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6C736978" w:rsidR="00B4505B" w:rsidRPr="007C189E" w:rsidRDefault="00BB77F9" w:rsidP="00B4505B">
            <w:pPr>
              <w:spacing w:after="240"/>
              <w:rPr>
                <w:szCs w:val="22"/>
              </w:rPr>
            </w:pPr>
            <w:r>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0D0C8FA9" w:rsidR="002700C1" w:rsidRPr="007C189E" w:rsidRDefault="00E13FFD" w:rsidP="002759DD">
      <w:pPr>
        <w:ind w:firstLineChars="100" w:firstLine="193"/>
      </w:pPr>
      <w:r>
        <w:rPr>
          <w:rFonts w:hint="eastAsia"/>
        </w:rPr>
        <w:t>令和７年１１月５日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BB77F9">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773135E4"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BB77F9">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51F2D5F3"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E13FFD">
        <w:rPr>
          <w:rFonts w:hint="eastAsia"/>
        </w:rPr>
        <w:t>令和７年１１月５日</w:t>
      </w:r>
    </w:p>
    <w:p w14:paraId="2A9EE1F6" w14:textId="77777777" w:rsidR="00B4505B" w:rsidRPr="000A799F" w:rsidRDefault="00B4505B" w:rsidP="00B4505B"/>
    <w:p w14:paraId="2C4F5AE2" w14:textId="6EB47478"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B77F9">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65AD3"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5909FE43"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13FFD">
        <w:rPr>
          <w:rFonts w:hint="eastAsia"/>
        </w:rPr>
        <w:t>令和７年１１月５日</w:t>
      </w:r>
    </w:p>
    <w:p w14:paraId="2177CA32" w14:textId="77777777" w:rsidR="00B4505B" w:rsidRPr="00F51F75" w:rsidRDefault="00B4505B" w:rsidP="00B4505B"/>
    <w:p w14:paraId="5E9D447D" w14:textId="2CE4ABB3"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BB77F9">
        <w:rPr>
          <w:rFonts w:ascii="ＭＳ 明朝" w:hAnsi="Times New Roman" w:hint="eastAsia"/>
          <w:spacing w:val="4"/>
          <w:kern w:val="0"/>
          <w:szCs w:val="21"/>
        </w:rPr>
        <w:t>放射線検出装置</w:t>
      </w:r>
      <w:r w:rsidR="002A0B89" w:rsidRPr="002A0B89">
        <w:rPr>
          <w:rFonts w:hint="eastAsia"/>
        </w:rPr>
        <w:t xml:space="preserve">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5C6FDE96"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BB77F9">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1799F649" w:rsidR="00C432CB" w:rsidRDefault="00C432CB" w:rsidP="00C432CB">
      <w:r>
        <w:rPr>
          <w:rFonts w:hint="eastAsia"/>
        </w:rPr>
        <w:t xml:space="preserve">件　　名　　　　</w:t>
      </w:r>
      <w:r w:rsidR="00BB77F9">
        <w:rPr>
          <w:rFonts w:ascii="ＭＳ 明朝" w:hAnsi="Times New Roman" w:hint="eastAsia"/>
          <w:spacing w:val="4"/>
          <w:kern w:val="0"/>
          <w:szCs w:val="21"/>
        </w:rPr>
        <w:t>放射線検出装置</w:t>
      </w:r>
      <w:r w:rsidR="002A0B89" w:rsidRPr="002A0B89">
        <w:rPr>
          <w:rFonts w:ascii="ＭＳ 明朝" w:hAnsi="Times New Roman" w:hint="eastAsia"/>
          <w:spacing w:val="4"/>
          <w:kern w:val="0"/>
          <w:szCs w:val="21"/>
        </w:rPr>
        <w:t xml:space="preserve">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1C32" w14:textId="77777777" w:rsidR="00CA3A4B" w:rsidRDefault="00CA3A4B" w:rsidP="00950CE9">
      <w:r>
        <w:separator/>
      </w:r>
    </w:p>
  </w:endnote>
  <w:endnote w:type="continuationSeparator" w:id="0">
    <w:p w14:paraId="318B4F96" w14:textId="77777777" w:rsidR="00CA3A4B" w:rsidRDefault="00CA3A4B"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A408" w14:textId="77777777" w:rsidR="00CA3A4B" w:rsidRDefault="00CA3A4B" w:rsidP="00950CE9">
      <w:r>
        <w:separator/>
      </w:r>
    </w:p>
  </w:footnote>
  <w:footnote w:type="continuationSeparator" w:id="0">
    <w:p w14:paraId="23AE8DF5" w14:textId="77777777" w:rsidR="00CA3A4B" w:rsidRDefault="00CA3A4B"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61BE3"/>
    <w:rsid w:val="00177E1C"/>
    <w:rsid w:val="001A1D87"/>
    <w:rsid w:val="001E3401"/>
    <w:rsid w:val="00206FF5"/>
    <w:rsid w:val="00210A8F"/>
    <w:rsid w:val="002700C1"/>
    <w:rsid w:val="002759DD"/>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61FE"/>
    <w:rsid w:val="00BB77F9"/>
    <w:rsid w:val="00BE1275"/>
    <w:rsid w:val="00C0214D"/>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482</Words>
  <Characters>2750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61</cp:revision>
  <cp:lastPrinted>2024-12-05T01:26:00Z</cp:lastPrinted>
  <dcterms:created xsi:type="dcterms:W3CDTF">2016-06-02T02:09:00Z</dcterms:created>
  <dcterms:modified xsi:type="dcterms:W3CDTF">2025-10-16T00:34:00Z</dcterms:modified>
</cp:coreProperties>
</file>